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9CD6" w14:textId="77777777" w:rsidR="00C34171" w:rsidRPr="000C33CD" w:rsidRDefault="00C34171" w:rsidP="00045E99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sz w:val="20"/>
          <w:szCs w:val="20"/>
          <w:lang w:val="ka-GE"/>
        </w:rPr>
      </w:pPr>
    </w:p>
    <w:p w14:paraId="79019D91" w14:textId="77777777" w:rsidR="00CE7FD2" w:rsidRPr="001E421F" w:rsidRDefault="00CE7FD2" w:rsidP="00045E9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39D646D4" w14:textId="4E06B50B" w:rsidR="00E84441" w:rsidRPr="001E421F" w:rsidRDefault="00E84441" w:rsidP="00045E9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1E421F">
        <w:rPr>
          <w:rFonts w:ascii="Sylfaen" w:hAnsi="Sylfaen" w:cs="Sylfaen"/>
          <w:b/>
          <w:sz w:val="24"/>
          <w:szCs w:val="24"/>
          <w:lang w:val="ka-GE"/>
        </w:rPr>
        <w:t>კონკურსის შედეგების თაობაზე</w:t>
      </w:r>
    </w:p>
    <w:p w14:paraId="725C3A17" w14:textId="77777777" w:rsidR="00CE7FD2" w:rsidRPr="001E421F" w:rsidRDefault="00CE7FD2" w:rsidP="00045E9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6B4CA70F" w14:textId="4934F33C" w:rsidR="00E51042" w:rsidRPr="001E421F" w:rsidRDefault="004B1DE5" w:rsidP="00045E9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1E421F">
        <w:rPr>
          <w:rFonts w:ascii="Sylfaen" w:hAnsi="Sylfaen" w:cs="Sylfaen"/>
          <w:b/>
          <w:sz w:val="24"/>
          <w:szCs w:val="24"/>
          <w:lang w:val="ka-GE"/>
        </w:rPr>
        <w:t xml:space="preserve">  ქ</w:t>
      </w:r>
      <w:r w:rsidR="00F33BB6" w:rsidRPr="001E421F">
        <w:rPr>
          <w:rFonts w:ascii="Sylfaen" w:hAnsi="Sylfaen" w:cs="Sylfaen"/>
          <w:b/>
          <w:sz w:val="24"/>
          <w:szCs w:val="24"/>
          <w:lang w:val="ka-GE"/>
        </w:rPr>
        <w:t xml:space="preserve">. ბათუმი                                                                                                     </w:t>
      </w:r>
      <w:r w:rsidR="005427C3">
        <w:rPr>
          <w:rFonts w:ascii="Sylfaen" w:hAnsi="Sylfaen" w:cs="Sylfaen"/>
          <w:b/>
          <w:sz w:val="24"/>
          <w:szCs w:val="24"/>
          <w:lang w:val="ka-GE"/>
        </w:rPr>
        <w:t>22</w:t>
      </w:r>
      <w:r w:rsidR="00841DD9" w:rsidRPr="001E421F">
        <w:rPr>
          <w:rFonts w:ascii="Sylfaen" w:hAnsi="Sylfaen" w:cs="Sylfaen"/>
          <w:b/>
          <w:sz w:val="24"/>
          <w:szCs w:val="24"/>
          <w:lang w:val="ka-GE"/>
        </w:rPr>
        <w:t>.11</w:t>
      </w:r>
      <w:r w:rsidR="007C663A" w:rsidRPr="001E421F">
        <w:rPr>
          <w:rFonts w:ascii="Sylfaen" w:hAnsi="Sylfaen" w:cs="Sylfaen"/>
          <w:b/>
          <w:sz w:val="24"/>
          <w:szCs w:val="24"/>
          <w:lang w:val="ka-GE"/>
        </w:rPr>
        <w:t>.</w:t>
      </w:r>
      <w:r w:rsidR="00EB10C6" w:rsidRPr="001E421F">
        <w:rPr>
          <w:rFonts w:ascii="Sylfaen" w:hAnsi="Sylfaen" w:cs="Sylfaen"/>
          <w:b/>
          <w:sz w:val="24"/>
          <w:szCs w:val="24"/>
          <w:lang w:val="ka-GE"/>
        </w:rPr>
        <w:t>202</w:t>
      </w:r>
      <w:r w:rsidR="007C663A" w:rsidRPr="001E421F">
        <w:rPr>
          <w:rFonts w:ascii="Sylfaen" w:hAnsi="Sylfaen" w:cs="Sylfaen"/>
          <w:b/>
          <w:sz w:val="24"/>
          <w:szCs w:val="24"/>
          <w:lang w:val="ka-GE"/>
        </w:rPr>
        <w:t>3</w:t>
      </w:r>
      <w:r w:rsidR="00F33BB6" w:rsidRPr="001E421F">
        <w:rPr>
          <w:rFonts w:ascii="Sylfaen" w:hAnsi="Sylfaen" w:cs="Sylfaen"/>
          <w:b/>
          <w:sz w:val="24"/>
          <w:szCs w:val="24"/>
          <w:lang w:val="ka-GE"/>
        </w:rPr>
        <w:t xml:space="preserve"> წელი</w:t>
      </w:r>
    </w:p>
    <w:p w14:paraId="76B1EDA5" w14:textId="572D6F0D" w:rsidR="00E84441" w:rsidRPr="001E421F" w:rsidRDefault="00E84441" w:rsidP="00045E9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050A38BE" w14:textId="77777777" w:rsidR="00CE7FD2" w:rsidRPr="001E421F" w:rsidRDefault="00CE7FD2" w:rsidP="00045E9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3BA33D28" w14:textId="49FA80D0" w:rsidR="00D53903" w:rsidRPr="000646A9" w:rsidRDefault="000C33CD" w:rsidP="000C33CD">
      <w:pPr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0646A9">
        <w:rPr>
          <w:rFonts w:ascii="Sylfaen" w:hAnsi="Sylfaen" w:cs="Sylfaen"/>
          <w:sz w:val="24"/>
          <w:szCs w:val="24"/>
          <w:lang w:val="ka-GE"/>
        </w:rPr>
        <w:t xml:space="preserve">ქალაქ ბათუმის მუნიციპალიტეტის 2023 წლის ბიუჯეტით დამტკიცებული ქვეპროგრამის ,,სტიპენდია წარმატებული სტუდენტებისათვის“, ღონისძიების „ლუკა ასათიანის სახელობის სტიპენდია წარმატებული სტუდენტებისათვის“ ფარგლებში,  განაცხადების მიღება მიმდინარეობდა მიმდინარე წლის </w:t>
      </w:r>
      <w:r w:rsidR="00D53903" w:rsidRPr="000646A9">
        <w:rPr>
          <w:rFonts w:ascii="Sylfaen" w:hAnsi="Sylfaen" w:cs="Sylfaen"/>
          <w:sz w:val="24"/>
          <w:szCs w:val="24"/>
          <w:lang w:val="ka-GE"/>
        </w:rPr>
        <w:t>2 - 31 ოქტომბრის</w:t>
      </w:r>
      <w:r w:rsidR="003B7788" w:rsidRPr="000646A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53903" w:rsidRPr="000646A9">
        <w:rPr>
          <w:rFonts w:ascii="Sylfaen" w:hAnsi="Sylfaen" w:cs="Sylfaen"/>
          <w:sz w:val="24"/>
          <w:szCs w:val="24"/>
          <w:lang w:val="ka-GE"/>
        </w:rPr>
        <w:t>ჩათვლით.</w:t>
      </w:r>
    </w:p>
    <w:p w14:paraId="189D442D" w14:textId="05798286" w:rsidR="000C33CD" w:rsidRPr="000646A9" w:rsidRDefault="000C33CD" w:rsidP="000C33CD">
      <w:pPr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0646A9">
        <w:rPr>
          <w:rFonts w:ascii="Sylfaen" w:hAnsi="Sylfaen" w:cs="Sylfaen"/>
          <w:sz w:val="24"/>
          <w:szCs w:val="24"/>
          <w:lang w:val="ka-GE"/>
        </w:rPr>
        <w:t>აღნიშნულ პერიოდში, ქვეპროგრამის ფარგლებში სულ განსახილველად შემოვიდა</w:t>
      </w:r>
      <w:r w:rsidR="003425D6" w:rsidRPr="000646A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53903" w:rsidRPr="000646A9">
        <w:rPr>
          <w:rFonts w:ascii="Sylfaen" w:hAnsi="Sylfaen" w:cs="Sylfaen"/>
          <w:sz w:val="24"/>
          <w:szCs w:val="24"/>
          <w:lang w:val="ka-GE"/>
        </w:rPr>
        <w:t>83 (ოთხმოცდასამი</w:t>
      </w:r>
      <w:r w:rsidRPr="000646A9">
        <w:rPr>
          <w:rFonts w:ascii="Sylfaen" w:hAnsi="Sylfaen" w:cs="Sylfaen"/>
          <w:sz w:val="24"/>
          <w:szCs w:val="24"/>
          <w:lang w:val="ka-GE"/>
        </w:rPr>
        <w:t xml:space="preserve">) განაცხადი, რომელთაგან ქვეპროგრამით დადგენილ მოთხოვნებს აკმაყოფილებდა </w:t>
      </w:r>
      <w:r w:rsidR="00D53903" w:rsidRPr="000646A9">
        <w:rPr>
          <w:rFonts w:ascii="Sylfaen" w:hAnsi="Sylfaen" w:cs="Sylfaen"/>
          <w:sz w:val="24"/>
          <w:szCs w:val="24"/>
          <w:lang w:val="ka-GE"/>
        </w:rPr>
        <w:t>7</w:t>
      </w:r>
      <w:r w:rsidR="001B01F1" w:rsidRPr="000646A9">
        <w:rPr>
          <w:rFonts w:ascii="Sylfaen" w:hAnsi="Sylfaen" w:cs="Sylfaen"/>
          <w:sz w:val="24"/>
          <w:szCs w:val="24"/>
          <w:lang w:val="ka-GE"/>
        </w:rPr>
        <w:t>7</w:t>
      </w:r>
      <w:r w:rsidR="00D53903" w:rsidRPr="000646A9">
        <w:rPr>
          <w:rFonts w:ascii="Sylfaen" w:hAnsi="Sylfaen" w:cs="Sylfaen"/>
          <w:sz w:val="24"/>
          <w:szCs w:val="24"/>
          <w:lang w:val="ka-GE"/>
        </w:rPr>
        <w:t xml:space="preserve"> (</w:t>
      </w:r>
      <w:r w:rsidR="001B01F1" w:rsidRPr="000646A9">
        <w:rPr>
          <w:rFonts w:ascii="Sylfaen" w:hAnsi="Sylfaen" w:cs="Sylfaen"/>
          <w:sz w:val="24"/>
          <w:szCs w:val="24"/>
          <w:lang w:val="ka-GE"/>
        </w:rPr>
        <w:t>სამოცდაჩ</w:t>
      </w:r>
      <w:r w:rsidR="00D53903" w:rsidRPr="000646A9">
        <w:rPr>
          <w:rFonts w:ascii="Sylfaen" w:hAnsi="Sylfaen" w:cs="Sylfaen"/>
          <w:sz w:val="24"/>
          <w:szCs w:val="24"/>
          <w:lang w:val="ka-GE"/>
        </w:rPr>
        <w:t>ვ</w:t>
      </w:r>
      <w:r w:rsidR="001B01F1" w:rsidRPr="000646A9">
        <w:rPr>
          <w:rFonts w:ascii="Sylfaen" w:hAnsi="Sylfaen" w:cs="Sylfaen"/>
          <w:sz w:val="24"/>
          <w:szCs w:val="24"/>
          <w:lang w:val="ka-GE"/>
        </w:rPr>
        <w:t>იდ</w:t>
      </w:r>
      <w:r w:rsidR="00D53903" w:rsidRPr="000646A9">
        <w:rPr>
          <w:rFonts w:ascii="Sylfaen" w:hAnsi="Sylfaen" w:cs="Sylfaen"/>
          <w:sz w:val="24"/>
          <w:szCs w:val="24"/>
          <w:lang w:val="ka-GE"/>
        </w:rPr>
        <w:t>მეტი)</w:t>
      </w:r>
      <w:r w:rsidRPr="000646A9">
        <w:rPr>
          <w:rFonts w:ascii="Sylfaen" w:hAnsi="Sylfaen" w:cs="Sylfaen"/>
          <w:sz w:val="24"/>
          <w:szCs w:val="24"/>
          <w:lang w:val="ka-GE"/>
        </w:rPr>
        <w:t xml:space="preserve"> განაცხადი</w:t>
      </w:r>
      <w:r w:rsidR="00D53903" w:rsidRPr="000646A9">
        <w:rPr>
          <w:rFonts w:ascii="Sylfaen" w:hAnsi="Sylfaen" w:cs="Sylfaen"/>
          <w:sz w:val="24"/>
          <w:szCs w:val="24"/>
          <w:lang w:val="ka-GE"/>
        </w:rPr>
        <w:t xml:space="preserve">. 6 (ექვსი) </w:t>
      </w:r>
      <w:r w:rsidRPr="000646A9">
        <w:rPr>
          <w:rFonts w:ascii="Sylfaen" w:hAnsi="Sylfaen" w:cs="Sylfaen"/>
          <w:sz w:val="24"/>
          <w:szCs w:val="24"/>
          <w:lang w:val="ka-GE"/>
        </w:rPr>
        <w:t>განაცხადი არ აკმაყოფილებდა ქვეპროგრამით დადგენილ მოთხოვნებს</w:t>
      </w:r>
      <w:r w:rsidR="00604814" w:rsidRPr="000646A9">
        <w:rPr>
          <w:rFonts w:ascii="Sylfaen" w:hAnsi="Sylfaen" w:cs="Sylfaen"/>
          <w:sz w:val="24"/>
          <w:szCs w:val="24"/>
          <w:lang w:val="ka-GE"/>
        </w:rPr>
        <w:t>.</w:t>
      </w:r>
    </w:p>
    <w:p w14:paraId="460B843C" w14:textId="251B6AEC" w:rsidR="00857259" w:rsidRPr="00857259" w:rsidRDefault="00857259" w:rsidP="00857259">
      <w:pPr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აღნიშნული </w:t>
      </w:r>
      <w:r w:rsidRPr="00857259">
        <w:rPr>
          <w:rFonts w:ascii="Sylfaen" w:hAnsi="Sylfaen" w:cs="Sylfaen"/>
          <w:sz w:val="24"/>
          <w:szCs w:val="24"/>
          <w:lang w:val="ka-GE"/>
        </w:rPr>
        <w:t xml:space="preserve">ღონისძიების </w:t>
      </w:r>
      <w:r>
        <w:rPr>
          <w:rFonts w:ascii="Sylfaen" w:hAnsi="Sylfaen" w:cs="Sylfaen"/>
          <w:sz w:val="24"/>
          <w:szCs w:val="24"/>
          <w:lang w:val="ka-GE"/>
        </w:rPr>
        <w:t>დებულების თანახმად</w:t>
      </w:r>
      <w:r w:rsidRPr="00857259">
        <w:rPr>
          <w:rFonts w:ascii="Sylfaen" w:hAnsi="Sylfaen" w:cs="Sylfaen"/>
          <w:sz w:val="24"/>
          <w:szCs w:val="24"/>
          <w:lang w:val="ka-GE"/>
        </w:rPr>
        <w:t xml:space="preserve">, სტიპენდია უნდა გაიცეს 2022-2023 სასწავლო წლის საგაზაფხულო სემესტრის შედეგების მიხედვით საუკეთესო 50 სტუდენტზე. </w:t>
      </w:r>
      <w:bookmarkStart w:id="0" w:name="_GoBack"/>
      <w:bookmarkEnd w:id="0"/>
    </w:p>
    <w:p w14:paraId="7DE1EAA2" w14:textId="50336BD0" w:rsidR="000C33CD" w:rsidRPr="000646A9" w:rsidRDefault="000C33CD" w:rsidP="000C33CD">
      <w:pPr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0646A9">
        <w:rPr>
          <w:rFonts w:ascii="Sylfaen" w:hAnsi="Sylfaen" w:cs="Sylfaen"/>
          <w:sz w:val="24"/>
          <w:szCs w:val="24"/>
          <w:lang w:val="ka-GE"/>
        </w:rPr>
        <w:t xml:space="preserve">დოკუმენტაციის განხილვისა და შესწავლისას გაირკვა, რომ პრიორიტეტული მიმართულებებით განაცხადი შემოიტანა </w:t>
      </w:r>
      <w:r w:rsidR="008918DF" w:rsidRPr="000646A9">
        <w:rPr>
          <w:rFonts w:ascii="Sylfaen" w:hAnsi="Sylfaen" w:cs="Sylfaen"/>
          <w:sz w:val="24"/>
          <w:szCs w:val="24"/>
          <w:lang w:val="ka-GE"/>
        </w:rPr>
        <w:t>33</w:t>
      </w:r>
      <w:r w:rsidRPr="000646A9">
        <w:rPr>
          <w:rFonts w:ascii="Sylfaen" w:hAnsi="Sylfaen" w:cs="Sylfaen"/>
          <w:sz w:val="24"/>
          <w:szCs w:val="24"/>
          <w:lang w:val="ka-GE"/>
        </w:rPr>
        <w:t xml:space="preserve">-მა სტუდენტმა (არქიტექტურის მიმართულებით - </w:t>
      </w:r>
      <w:r w:rsidR="00A83C19" w:rsidRPr="000646A9">
        <w:rPr>
          <w:rFonts w:ascii="Sylfaen" w:hAnsi="Sylfaen" w:cs="Sylfaen"/>
          <w:sz w:val="24"/>
          <w:szCs w:val="24"/>
          <w:lang w:val="ka-GE"/>
        </w:rPr>
        <w:t>1</w:t>
      </w:r>
      <w:r w:rsidR="008918DF" w:rsidRPr="000646A9">
        <w:rPr>
          <w:rFonts w:ascii="Sylfaen" w:hAnsi="Sylfaen" w:cs="Sylfaen"/>
          <w:sz w:val="24"/>
          <w:szCs w:val="24"/>
          <w:lang w:val="ka-GE"/>
        </w:rPr>
        <w:t>1</w:t>
      </w:r>
      <w:r w:rsidRPr="000646A9">
        <w:rPr>
          <w:rFonts w:ascii="Sylfaen" w:hAnsi="Sylfaen" w:cs="Sylfaen"/>
          <w:sz w:val="24"/>
          <w:szCs w:val="24"/>
          <w:lang w:val="ka-GE"/>
        </w:rPr>
        <w:t xml:space="preserve"> (</w:t>
      </w:r>
      <w:r w:rsidR="00A83C19" w:rsidRPr="000646A9">
        <w:rPr>
          <w:rFonts w:ascii="Sylfaen" w:hAnsi="Sylfaen" w:cs="Sylfaen"/>
          <w:sz w:val="24"/>
          <w:szCs w:val="24"/>
          <w:lang w:val="ka-GE"/>
        </w:rPr>
        <w:t>თ</w:t>
      </w:r>
      <w:r w:rsidR="008918DF" w:rsidRPr="000646A9">
        <w:rPr>
          <w:rFonts w:ascii="Sylfaen" w:hAnsi="Sylfaen" w:cs="Sylfaen"/>
          <w:sz w:val="24"/>
          <w:szCs w:val="24"/>
          <w:lang w:val="ka-GE"/>
        </w:rPr>
        <w:t>ერთ</w:t>
      </w:r>
      <w:r w:rsidR="00A83C19" w:rsidRPr="000646A9">
        <w:rPr>
          <w:rFonts w:ascii="Sylfaen" w:hAnsi="Sylfaen" w:cs="Sylfaen"/>
          <w:sz w:val="24"/>
          <w:szCs w:val="24"/>
          <w:lang w:val="ka-GE"/>
        </w:rPr>
        <w:t>მეტ</w:t>
      </w:r>
      <w:r w:rsidRPr="000646A9">
        <w:rPr>
          <w:rFonts w:ascii="Sylfaen" w:hAnsi="Sylfaen" w:cs="Sylfaen"/>
          <w:sz w:val="24"/>
          <w:szCs w:val="24"/>
          <w:lang w:val="ka-GE"/>
        </w:rPr>
        <w:t xml:space="preserve">ი);  მშენებლობის/ინჟინერიის  მიმართულებით  - </w:t>
      </w:r>
      <w:r w:rsidR="00C77ABE" w:rsidRPr="000646A9">
        <w:rPr>
          <w:rFonts w:ascii="Sylfaen" w:hAnsi="Sylfaen" w:cs="Sylfaen"/>
          <w:sz w:val="24"/>
          <w:szCs w:val="24"/>
          <w:lang w:val="ka-GE"/>
        </w:rPr>
        <w:t>1</w:t>
      </w:r>
      <w:r w:rsidRPr="000646A9">
        <w:rPr>
          <w:rFonts w:ascii="Sylfaen" w:hAnsi="Sylfaen" w:cs="Sylfaen"/>
          <w:sz w:val="24"/>
          <w:szCs w:val="24"/>
          <w:lang w:val="ka-GE"/>
        </w:rPr>
        <w:t xml:space="preserve"> (</w:t>
      </w:r>
      <w:r w:rsidR="00C77ABE" w:rsidRPr="000646A9">
        <w:rPr>
          <w:rFonts w:ascii="Sylfaen" w:hAnsi="Sylfaen" w:cs="Sylfaen"/>
          <w:sz w:val="24"/>
          <w:szCs w:val="24"/>
          <w:lang w:val="ka-GE"/>
        </w:rPr>
        <w:t>ერ</w:t>
      </w:r>
      <w:r w:rsidRPr="000646A9">
        <w:rPr>
          <w:rFonts w:ascii="Sylfaen" w:hAnsi="Sylfaen" w:cs="Sylfaen"/>
          <w:sz w:val="24"/>
          <w:szCs w:val="24"/>
          <w:lang w:val="ka-GE"/>
        </w:rPr>
        <w:t xml:space="preserve">თი);  ფსიქოლოგიის მიმართულებით - </w:t>
      </w:r>
      <w:r w:rsidR="00243D7F" w:rsidRPr="000646A9">
        <w:rPr>
          <w:rFonts w:ascii="Sylfaen" w:hAnsi="Sylfaen" w:cs="Sylfaen"/>
          <w:sz w:val="24"/>
          <w:szCs w:val="24"/>
          <w:lang w:val="ka-GE"/>
        </w:rPr>
        <w:t xml:space="preserve">6 </w:t>
      </w:r>
      <w:r w:rsidRPr="000646A9">
        <w:rPr>
          <w:rFonts w:ascii="Sylfaen" w:hAnsi="Sylfaen" w:cs="Sylfaen"/>
          <w:sz w:val="24"/>
          <w:szCs w:val="24"/>
          <w:lang w:val="ka-GE"/>
        </w:rPr>
        <w:t xml:space="preserve"> (</w:t>
      </w:r>
      <w:r w:rsidR="00243D7F" w:rsidRPr="000646A9">
        <w:rPr>
          <w:rFonts w:ascii="Sylfaen" w:hAnsi="Sylfaen" w:cs="Sylfaen"/>
          <w:sz w:val="24"/>
          <w:szCs w:val="24"/>
          <w:lang w:val="ka-GE"/>
        </w:rPr>
        <w:t>ექვს</w:t>
      </w:r>
      <w:r w:rsidRPr="000646A9">
        <w:rPr>
          <w:rFonts w:ascii="Sylfaen" w:hAnsi="Sylfaen" w:cs="Sylfaen"/>
          <w:sz w:val="24"/>
          <w:szCs w:val="24"/>
          <w:lang w:val="ka-GE"/>
        </w:rPr>
        <w:t xml:space="preserve">ი); მათემატიკის მიმართულებით - </w:t>
      </w:r>
      <w:r w:rsidR="00527BA5" w:rsidRPr="000646A9">
        <w:rPr>
          <w:rFonts w:ascii="Sylfaen" w:hAnsi="Sylfaen" w:cs="Sylfaen"/>
          <w:sz w:val="24"/>
          <w:szCs w:val="24"/>
          <w:lang w:val="ka-GE"/>
        </w:rPr>
        <w:t>1</w:t>
      </w:r>
      <w:r w:rsidRPr="000646A9">
        <w:rPr>
          <w:rFonts w:ascii="Sylfaen" w:hAnsi="Sylfaen" w:cs="Sylfaen"/>
          <w:sz w:val="24"/>
          <w:szCs w:val="24"/>
          <w:lang w:val="ka-GE"/>
        </w:rPr>
        <w:t xml:space="preserve"> (</w:t>
      </w:r>
      <w:r w:rsidR="00527BA5" w:rsidRPr="000646A9">
        <w:rPr>
          <w:rFonts w:ascii="Sylfaen" w:hAnsi="Sylfaen" w:cs="Sylfaen"/>
          <w:sz w:val="24"/>
          <w:szCs w:val="24"/>
          <w:lang w:val="ka-GE"/>
        </w:rPr>
        <w:t>ერთ</w:t>
      </w:r>
      <w:r w:rsidRPr="000646A9">
        <w:rPr>
          <w:rFonts w:ascii="Sylfaen" w:hAnsi="Sylfaen" w:cs="Sylfaen"/>
          <w:sz w:val="24"/>
          <w:szCs w:val="24"/>
          <w:lang w:val="ka-GE"/>
        </w:rPr>
        <w:t>ი);</w:t>
      </w:r>
      <w:r w:rsidR="0060553C" w:rsidRPr="000646A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646A9">
        <w:rPr>
          <w:rFonts w:ascii="Sylfaen" w:hAnsi="Sylfaen" w:cs="Sylfaen"/>
          <w:sz w:val="24"/>
          <w:szCs w:val="24"/>
          <w:lang w:val="ka-GE"/>
        </w:rPr>
        <w:t xml:space="preserve">ეკონომიკის მიმართულებით - </w:t>
      </w:r>
      <w:r w:rsidR="0060553C" w:rsidRPr="000646A9">
        <w:rPr>
          <w:rFonts w:ascii="Sylfaen" w:hAnsi="Sylfaen" w:cs="Sylfaen"/>
          <w:sz w:val="24"/>
          <w:szCs w:val="24"/>
          <w:lang w:val="ka-GE"/>
        </w:rPr>
        <w:t>3</w:t>
      </w:r>
      <w:r w:rsidRPr="000646A9">
        <w:rPr>
          <w:rFonts w:ascii="Sylfaen" w:hAnsi="Sylfaen" w:cs="Sylfaen"/>
          <w:sz w:val="24"/>
          <w:szCs w:val="24"/>
          <w:lang w:val="ka-GE"/>
        </w:rPr>
        <w:t xml:space="preserve"> (</w:t>
      </w:r>
      <w:r w:rsidR="0060553C" w:rsidRPr="000646A9">
        <w:rPr>
          <w:rFonts w:ascii="Sylfaen" w:hAnsi="Sylfaen" w:cs="Sylfaen"/>
          <w:sz w:val="24"/>
          <w:szCs w:val="24"/>
          <w:lang w:val="ka-GE"/>
        </w:rPr>
        <w:t>სამ</w:t>
      </w:r>
      <w:r w:rsidRPr="000646A9">
        <w:rPr>
          <w:rFonts w:ascii="Sylfaen" w:hAnsi="Sylfaen" w:cs="Sylfaen"/>
          <w:sz w:val="24"/>
          <w:szCs w:val="24"/>
          <w:lang w:val="ka-GE"/>
        </w:rPr>
        <w:t>ი);</w:t>
      </w:r>
      <w:r w:rsidR="007E144C" w:rsidRPr="000646A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646A9">
        <w:rPr>
          <w:rFonts w:ascii="Sylfaen" w:hAnsi="Sylfaen" w:cs="Sylfaen"/>
          <w:sz w:val="24"/>
          <w:szCs w:val="24"/>
          <w:lang w:val="ka-GE"/>
        </w:rPr>
        <w:t>ქიმიის მიმართულებით - 2 (ორი); კომპიუტერული ინჟინერიის მიმართულებით 1 (ერთი);</w:t>
      </w:r>
      <w:r w:rsidR="00677156" w:rsidRPr="000646A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646A9">
        <w:rPr>
          <w:rFonts w:ascii="Sylfaen" w:hAnsi="Sylfaen" w:cs="Sylfaen"/>
          <w:sz w:val="24"/>
          <w:szCs w:val="24"/>
          <w:lang w:val="ka-GE"/>
        </w:rPr>
        <w:t xml:space="preserve">ქართული ფილოლოგიის მიმართულებით - </w:t>
      </w:r>
      <w:r w:rsidR="00677156" w:rsidRPr="000646A9">
        <w:rPr>
          <w:rFonts w:ascii="Sylfaen" w:hAnsi="Sylfaen" w:cs="Sylfaen"/>
          <w:sz w:val="24"/>
          <w:szCs w:val="24"/>
          <w:lang w:val="ka-GE"/>
        </w:rPr>
        <w:t>1</w:t>
      </w:r>
      <w:r w:rsidRPr="000646A9">
        <w:rPr>
          <w:rFonts w:ascii="Sylfaen" w:hAnsi="Sylfaen" w:cs="Sylfaen"/>
          <w:sz w:val="24"/>
          <w:szCs w:val="24"/>
          <w:lang w:val="ka-GE"/>
        </w:rPr>
        <w:t xml:space="preserve"> (</w:t>
      </w:r>
      <w:r w:rsidR="00677156" w:rsidRPr="000646A9">
        <w:rPr>
          <w:rFonts w:ascii="Sylfaen" w:hAnsi="Sylfaen" w:cs="Sylfaen"/>
          <w:sz w:val="24"/>
          <w:szCs w:val="24"/>
          <w:lang w:val="ka-GE"/>
        </w:rPr>
        <w:t>ერ</w:t>
      </w:r>
      <w:r w:rsidRPr="000646A9">
        <w:rPr>
          <w:rFonts w:ascii="Sylfaen" w:hAnsi="Sylfaen" w:cs="Sylfaen"/>
          <w:sz w:val="24"/>
          <w:szCs w:val="24"/>
          <w:lang w:val="ka-GE"/>
        </w:rPr>
        <w:t xml:space="preserve">თი); ისტორიის მიმართულებით - 3 (სამი); საჯარო მმართველობის მიმართულებით - </w:t>
      </w:r>
      <w:r w:rsidR="00677156" w:rsidRPr="000646A9">
        <w:rPr>
          <w:rFonts w:ascii="Sylfaen" w:hAnsi="Sylfaen" w:cs="Sylfaen"/>
          <w:sz w:val="24"/>
          <w:szCs w:val="24"/>
          <w:lang w:val="ka-GE"/>
        </w:rPr>
        <w:t>2</w:t>
      </w:r>
      <w:r w:rsidRPr="000646A9">
        <w:rPr>
          <w:rFonts w:ascii="Sylfaen" w:hAnsi="Sylfaen" w:cs="Sylfaen"/>
          <w:sz w:val="24"/>
          <w:szCs w:val="24"/>
          <w:lang w:val="ka-GE"/>
        </w:rPr>
        <w:t xml:space="preserve"> (</w:t>
      </w:r>
      <w:r w:rsidR="00677156" w:rsidRPr="000646A9">
        <w:rPr>
          <w:rFonts w:ascii="Sylfaen" w:hAnsi="Sylfaen" w:cs="Sylfaen"/>
          <w:sz w:val="24"/>
          <w:szCs w:val="24"/>
          <w:lang w:val="ka-GE"/>
        </w:rPr>
        <w:t>ორ</w:t>
      </w:r>
      <w:r w:rsidRPr="000646A9">
        <w:rPr>
          <w:rFonts w:ascii="Sylfaen" w:hAnsi="Sylfaen" w:cs="Sylfaen"/>
          <w:sz w:val="24"/>
          <w:szCs w:val="24"/>
          <w:lang w:val="ka-GE"/>
        </w:rPr>
        <w:t>ი);</w:t>
      </w:r>
      <w:r w:rsidR="00F84465" w:rsidRPr="000646A9">
        <w:rPr>
          <w:rFonts w:ascii="Sylfaen" w:hAnsi="Sylfaen" w:cs="Sylfaen"/>
          <w:sz w:val="24"/>
          <w:szCs w:val="24"/>
          <w:lang w:val="ka-GE"/>
        </w:rPr>
        <w:t xml:space="preserve"> ფილოსოფიის მიმართულებით - 1 (ერთი); სოციოლოგიის მიმართულებით 1 (ერთი); </w:t>
      </w:r>
      <w:r w:rsidRPr="000646A9">
        <w:rPr>
          <w:rFonts w:ascii="Sylfaen" w:hAnsi="Sylfaen" w:cs="Sylfaen"/>
          <w:sz w:val="24"/>
          <w:szCs w:val="24"/>
          <w:lang w:val="ka-GE"/>
        </w:rPr>
        <w:t xml:space="preserve">ხოლო არაპრიორიტეტული მიმართულებებიდან  </w:t>
      </w:r>
      <w:r w:rsidR="00677156" w:rsidRPr="000646A9">
        <w:rPr>
          <w:rFonts w:ascii="Sylfaen" w:hAnsi="Sylfaen" w:cs="Sylfaen"/>
          <w:sz w:val="24"/>
          <w:szCs w:val="24"/>
          <w:lang w:val="ka-GE"/>
        </w:rPr>
        <w:t>44</w:t>
      </w:r>
      <w:r w:rsidRPr="000646A9">
        <w:rPr>
          <w:rFonts w:ascii="Sylfaen" w:hAnsi="Sylfaen" w:cs="Sylfaen"/>
          <w:sz w:val="24"/>
          <w:szCs w:val="24"/>
          <w:lang w:val="ka-GE"/>
        </w:rPr>
        <w:t xml:space="preserve"> (ო</w:t>
      </w:r>
      <w:r w:rsidR="00677156" w:rsidRPr="000646A9">
        <w:rPr>
          <w:rFonts w:ascii="Sylfaen" w:hAnsi="Sylfaen" w:cs="Sylfaen"/>
          <w:sz w:val="24"/>
          <w:szCs w:val="24"/>
          <w:lang w:val="ka-GE"/>
        </w:rPr>
        <w:t>რმოცდაოთხ</w:t>
      </w:r>
      <w:r w:rsidRPr="000646A9">
        <w:rPr>
          <w:rFonts w:ascii="Sylfaen" w:hAnsi="Sylfaen" w:cs="Sylfaen"/>
          <w:sz w:val="24"/>
          <w:szCs w:val="24"/>
          <w:lang w:val="ka-GE"/>
        </w:rPr>
        <w:t>ი) სტუდენტმა.</w:t>
      </w:r>
    </w:p>
    <w:p w14:paraId="20E5432F" w14:textId="53D00168" w:rsidR="00AE2E8A" w:rsidRPr="000646A9" w:rsidRDefault="000C33CD" w:rsidP="000C33CD">
      <w:pPr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0646A9">
        <w:rPr>
          <w:rFonts w:ascii="Sylfaen" w:hAnsi="Sylfaen" w:cs="Sylfaen"/>
          <w:sz w:val="24"/>
          <w:szCs w:val="24"/>
          <w:lang w:val="ka-GE"/>
        </w:rPr>
        <w:t>ვინაიდან აღნიშნული განაცხადები სრულად აკმაყოფილებენ ღონისძიებით „ლუკა ასათიანის სახელობის სტიპენდია წარმატებული სტუდენტებისათვის“ დადგენილ მოთხოვნებს, ღონისძიების დებულების თანახმად სტიპენდია გაიცემა</w:t>
      </w:r>
      <w:r w:rsidR="003B7788" w:rsidRPr="000646A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E144C" w:rsidRPr="000646A9">
        <w:rPr>
          <w:rFonts w:ascii="Sylfaen" w:hAnsi="Sylfaen" w:cs="Sylfaen"/>
          <w:sz w:val="24"/>
          <w:szCs w:val="24"/>
          <w:lang w:val="ka-GE"/>
        </w:rPr>
        <w:t>33</w:t>
      </w:r>
      <w:r w:rsidR="003B7788" w:rsidRPr="000646A9">
        <w:rPr>
          <w:rFonts w:ascii="Sylfaen" w:hAnsi="Sylfaen" w:cs="Sylfaen"/>
          <w:sz w:val="24"/>
          <w:szCs w:val="24"/>
          <w:lang w:val="ka-GE"/>
        </w:rPr>
        <w:t>-ვე</w:t>
      </w:r>
      <w:r w:rsidRPr="000646A9">
        <w:rPr>
          <w:rFonts w:ascii="Sylfaen" w:hAnsi="Sylfaen" w:cs="Sylfaen"/>
          <w:sz w:val="24"/>
          <w:szCs w:val="24"/>
          <w:lang w:val="ka-GE"/>
        </w:rPr>
        <w:t xml:space="preserve"> სტიპენდიატზე პრიორიტეტული მიმართულებების მიხედვით, ხოლო საუკეთესო შედეგების მქონე </w:t>
      </w:r>
      <w:r w:rsidR="007E144C" w:rsidRPr="000646A9">
        <w:rPr>
          <w:rFonts w:ascii="Sylfaen" w:hAnsi="Sylfaen" w:cs="Sylfaen"/>
          <w:sz w:val="24"/>
          <w:szCs w:val="24"/>
          <w:lang w:val="ka-GE"/>
        </w:rPr>
        <w:t>17</w:t>
      </w:r>
      <w:r w:rsidRPr="000646A9">
        <w:rPr>
          <w:rFonts w:ascii="Sylfaen" w:hAnsi="Sylfaen" w:cs="Sylfaen"/>
          <w:sz w:val="24"/>
          <w:szCs w:val="24"/>
          <w:lang w:val="ka-GE"/>
        </w:rPr>
        <w:t xml:space="preserve"> სტიპენდიატზე</w:t>
      </w:r>
      <w:r w:rsidR="007E144C" w:rsidRPr="000646A9">
        <w:rPr>
          <w:rFonts w:ascii="Sylfaen" w:hAnsi="Sylfaen" w:cs="Sylfaen"/>
          <w:sz w:val="24"/>
          <w:szCs w:val="24"/>
          <w:lang w:val="ka-GE"/>
        </w:rPr>
        <w:t>, რომელთა აკადემიური მოსწრების საშუალო შეწონილი ქულა არის 98.85 ქულა და მეტი.</w:t>
      </w:r>
      <w:r w:rsidRPr="000646A9">
        <w:rPr>
          <w:rFonts w:ascii="Sylfaen" w:hAnsi="Sylfaen" w:cs="Sylfaen"/>
          <w:sz w:val="24"/>
          <w:szCs w:val="24"/>
          <w:lang w:val="ka-GE"/>
        </w:rPr>
        <w:t xml:space="preserve"> არაპრიორიტეტული მიმართულებების მიხედვით. (იხ: დანართი N</w:t>
      </w:r>
      <w:r w:rsidR="00604814" w:rsidRPr="000646A9">
        <w:rPr>
          <w:rFonts w:ascii="Sylfaen" w:hAnsi="Sylfaen" w:cs="Sylfaen"/>
          <w:sz w:val="24"/>
          <w:szCs w:val="24"/>
          <w:lang w:val="ka-GE"/>
        </w:rPr>
        <w:t>1</w:t>
      </w:r>
      <w:r w:rsidRPr="000646A9">
        <w:rPr>
          <w:rFonts w:ascii="Sylfaen" w:hAnsi="Sylfaen" w:cs="Sylfaen"/>
          <w:sz w:val="24"/>
          <w:szCs w:val="24"/>
          <w:lang w:val="ka-GE"/>
        </w:rPr>
        <w:t>).</w:t>
      </w:r>
    </w:p>
    <w:p w14:paraId="7853315B" w14:textId="4EEED42B" w:rsidR="00AB3651" w:rsidRPr="000C33CD" w:rsidRDefault="00AB3651" w:rsidP="00045E99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AB3651" w:rsidRPr="000C33CD" w:rsidSect="00E85EAB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A5"/>
    <w:rsid w:val="0002254C"/>
    <w:rsid w:val="00034678"/>
    <w:rsid w:val="00045E99"/>
    <w:rsid w:val="000646A9"/>
    <w:rsid w:val="0008334C"/>
    <w:rsid w:val="00096459"/>
    <w:rsid w:val="000A52EB"/>
    <w:rsid w:val="000C33CD"/>
    <w:rsid w:val="000C5F57"/>
    <w:rsid w:val="000D7440"/>
    <w:rsid w:val="00103B7B"/>
    <w:rsid w:val="00107FEC"/>
    <w:rsid w:val="00143C8A"/>
    <w:rsid w:val="00155027"/>
    <w:rsid w:val="001B01F1"/>
    <w:rsid w:val="001E421F"/>
    <w:rsid w:val="00243D7F"/>
    <w:rsid w:val="0025537F"/>
    <w:rsid w:val="00260CC8"/>
    <w:rsid w:val="0027336B"/>
    <w:rsid w:val="00284FF3"/>
    <w:rsid w:val="002954ED"/>
    <w:rsid w:val="002A5150"/>
    <w:rsid w:val="002A6E84"/>
    <w:rsid w:val="002D20CE"/>
    <w:rsid w:val="002D3DBA"/>
    <w:rsid w:val="002F6505"/>
    <w:rsid w:val="00302661"/>
    <w:rsid w:val="00315A44"/>
    <w:rsid w:val="00317D1C"/>
    <w:rsid w:val="00326A8C"/>
    <w:rsid w:val="003310A0"/>
    <w:rsid w:val="003425D6"/>
    <w:rsid w:val="00355D66"/>
    <w:rsid w:val="00367E61"/>
    <w:rsid w:val="00373AF1"/>
    <w:rsid w:val="003853B8"/>
    <w:rsid w:val="003B7788"/>
    <w:rsid w:val="003C6C63"/>
    <w:rsid w:val="0041154D"/>
    <w:rsid w:val="00437E90"/>
    <w:rsid w:val="00460DBE"/>
    <w:rsid w:val="004B1563"/>
    <w:rsid w:val="004B168C"/>
    <w:rsid w:val="004B1DE5"/>
    <w:rsid w:val="004B202F"/>
    <w:rsid w:val="00527BA5"/>
    <w:rsid w:val="005427C3"/>
    <w:rsid w:val="005428A3"/>
    <w:rsid w:val="00557256"/>
    <w:rsid w:val="005A2C0F"/>
    <w:rsid w:val="005C6424"/>
    <w:rsid w:val="005E78A5"/>
    <w:rsid w:val="005E7E88"/>
    <w:rsid w:val="005F3D54"/>
    <w:rsid w:val="00604814"/>
    <w:rsid w:val="0060553C"/>
    <w:rsid w:val="006114DA"/>
    <w:rsid w:val="00665533"/>
    <w:rsid w:val="0067129C"/>
    <w:rsid w:val="00677156"/>
    <w:rsid w:val="00681FC4"/>
    <w:rsid w:val="00692216"/>
    <w:rsid w:val="006E6E79"/>
    <w:rsid w:val="00700ED4"/>
    <w:rsid w:val="00712177"/>
    <w:rsid w:val="00732CD7"/>
    <w:rsid w:val="00733492"/>
    <w:rsid w:val="00746B7B"/>
    <w:rsid w:val="00747923"/>
    <w:rsid w:val="007640B9"/>
    <w:rsid w:val="007A42C7"/>
    <w:rsid w:val="007C663A"/>
    <w:rsid w:val="007E144C"/>
    <w:rsid w:val="007F3EAD"/>
    <w:rsid w:val="00810946"/>
    <w:rsid w:val="00832986"/>
    <w:rsid w:val="00841DD9"/>
    <w:rsid w:val="0084419C"/>
    <w:rsid w:val="0084645B"/>
    <w:rsid w:val="00851D92"/>
    <w:rsid w:val="008552C8"/>
    <w:rsid w:val="00857259"/>
    <w:rsid w:val="008918DF"/>
    <w:rsid w:val="009372CD"/>
    <w:rsid w:val="00944E0F"/>
    <w:rsid w:val="00952DE4"/>
    <w:rsid w:val="00965D0C"/>
    <w:rsid w:val="009726A3"/>
    <w:rsid w:val="0098740E"/>
    <w:rsid w:val="009A5276"/>
    <w:rsid w:val="00A34CE6"/>
    <w:rsid w:val="00A511A8"/>
    <w:rsid w:val="00A83C19"/>
    <w:rsid w:val="00AA51AD"/>
    <w:rsid w:val="00AB0D91"/>
    <w:rsid w:val="00AB220F"/>
    <w:rsid w:val="00AB33D2"/>
    <w:rsid w:val="00AB3651"/>
    <w:rsid w:val="00AE2E8A"/>
    <w:rsid w:val="00AF2861"/>
    <w:rsid w:val="00AF5156"/>
    <w:rsid w:val="00B06D89"/>
    <w:rsid w:val="00B1604D"/>
    <w:rsid w:val="00B56CA9"/>
    <w:rsid w:val="00B753C6"/>
    <w:rsid w:val="00BB6070"/>
    <w:rsid w:val="00BB6332"/>
    <w:rsid w:val="00BE0838"/>
    <w:rsid w:val="00BF6E2D"/>
    <w:rsid w:val="00C21D79"/>
    <w:rsid w:val="00C24FE5"/>
    <w:rsid w:val="00C34171"/>
    <w:rsid w:val="00C77ABE"/>
    <w:rsid w:val="00CB5D61"/>
    <w:rsid w:val="00CE1717"/>
    <w:rsid w:val="00CE7FD2"/>
    <w:rsid w:val="00CF62D6"/>
    <w:rsid w:val="00D53903"/>
    <w:rsid w:val="00D64868"/>
    <w:rsid w:val="00DE2DC8"/>
    <w:rsid w:val="00DF2BA9"/>
    <w:rsid w:val="00E12614"/>
    <w:rsid w:val="00E235FF"/>
    <w:rsid w:val="00E34A6A"/>
    <w:rsid w:val="00E44BA3"/>
    <w:rsid w:val="00E51042"/>
    <w:rsid w:val="00E84441"/>
    <w:rsid w:val="00E85EAB"/>
    <w:rsid w:val="00E930C3"/>
    <w:rsid w:val="00EB10C6"/>
    <w:rsid w:val="00EE2666"/>
    <w:rsid w:val="00F21EC1"/>
    <w:rsid w:val="00F33BB6"/>
    <w:rsid w:val="00F7272F"/>
    <w:rsid w:val="00F84465"/>
    <w:rsid w:val="00FA1185"/>
    <w:rsid w:val="00FC4EA4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2A86"/>
  <w15:chartTrackingRefBased/>
  <w15:docId w15:val="{2CF86460-38C7-4D46-80CD-0130F440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4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4441"/>
    <w:pPr>
      <w:widowControl w:val="0"/>
      <w:autoSpaceDE w:val="0"/>
      <w:autoSpaceDN w:val="0"/>
      <w:adjustRightInd w:val="0"/>
      <w:spacing w:before="55" w:after="0" w:line="240" w:lineRule="auto"/>
      <w:ind w:left="149"/>
    </w:pPr>
    <w:rPr>
      <w:rFonts w:ascii="Sylfaen" w:hAnsi="Sylfaen" w:cs="Sylfaen"/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E84441"/>
    <w:rPr>
      <w:rFonts w:ascii="Sylfaen" w:eastAsiaTheme="minorEastAsia" w:hAnsi="Sylfaen" w:cs="Sylfaen"/>
      <w:b/>
      <w:bCs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A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Veriko</cp:lastModifiedBy>
  <cp:revision>150</cp:revision>
  <cp:lastPrinted>2019-04-11T08:45:00Z</cp:lastPrinted>
  <dcterms:created xsi:type="dcterms:W3CDTF">2018-04-12T10:03:00Z</dcterms:created>
  <dcterms:modified xsi:type="dcterms:W3CDTF">2023-11-22T16:12:00Z</dcterms:modified>
</cp:coreProperties>
</file>